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范西路院区被服库与四号楼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1-6层加装消防设施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项目询价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根据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实际情况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，我院</w:t>
      </w:r>
      <w:r>
        <w:rPr>
          <w:rFonts w:hint="eastAsia" w:ascii="仿宋_GB2312" w:eastAsia="仿宋_GB2312" w:cs="宋体"/>
          <w:color w:val="000000"/>
          <w:spacing w:val="15"/>
          <w:sz w:val="32"/>
          <w:szCs w:val="32"/>
          <w:lang w:eastAsia="zh-CN"/>
        </w:rPr>
        <w:t>范西路院区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被服库与四号楼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1-6层需加装消防设施（应急照明灯、声光报警器、手动报警按钮、楼层显示器、疏散指示灯、烟感等）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，现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征集询价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公告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，报名单位资格要求及材料提供（加盖公章的复印件）资料不全不予受理。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1.营业执照。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2.法定代表人参加报名的，应提供法定代表人居民身份证，法定代表人授权人参加报名的，应提供法定代表人授权书及被授权人居民身份证。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3.消防资质证明材料。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4.有效的安全生产许可证。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700" w:hanging="700" w:hangingChars="200"/>
        <w:textAlignment w:val="auto"/>
        <w:rPr>
          <w:rFonts w:hint="eastAsia" w:ascii="仿宋_GB2312" w:hAnsi="宋体" w:eastAsia="仿宋_GB2312" w:cs="宋体"/>
          <w:color w:val="000000"/>
          <w:spacing w:val="15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color w:val="000000"/>
          <w:spacing w:val="15"/>
          <w:sz w:val="32"/>
          <w:szCs w:val="32"/>
          <w:lang w:eastAsia="zh-CN"/>
        </w:rPr>
        <w:t>二、名称</w:t>
      </w:r>
      <w:r>
        <w:rPr>
          <w:rFonts w:hint="eastAsia" w:ascii="仿宋_GB2312" w:eastAsia="仿宋_GB2312" w:cs="宋体"/>
          <w:color w:val="000000"/>
          <w:spacing w:val="15"/>
          <w:sz w:val="32"/>
          <w:szCs w:val="32"/>
        </w:rPr>
        <w:t>：</w:t>
      </w:r>
      <w:r>
        <w:rPr>
          <w:rFonts w:hint="eastAsia" w:ascii="仿宋_GB2312" w:eastAsia="仿宋_GB2312" w:cs="宋体"/>
          <w:color w:val="000000"/>
          <w:spacing w:val="15"/>
          <w:sz w:val="32"/>
          <w:szCs w:val="32"/>
          <w:lang w:eastAsia="zh-CN"/>
        </w:rPr>
        <w:t>范西路院区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被服库与四号楼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1-6层</w:t>
      </w:r>
      <w:r>
        <w:rPr>
          <w:rFonts w:hint="eastAsia" w:ascii="仿宋_GB2312" w:eastAsia="仿宋_GB2312" w:cs="宋体"/>
          <w:color w:val="000000"/>
          <w:spacing w:val="15"/>
          <w:sz w:val="32"/>
          <w:szCs w:val="32"/>
          <w:lang w:eastAsia="zh-CN"/>
        </w:rPr>
        <w:t>加装消防设施项目。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700" w:hanging="700" w:hangingChars="200"/>
        <w:textAlignment w:val="auto"/>
        <w:rPr>
          <w:rFonts w:hint="eastAsia" w:ascii="仿宋_GB2312" w:eastAsia="仿宋_GB2312" w:cs="宋体"/>
          <w:color w:val="000000"/>
          <w:spacing w:val="15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color w:val="000000"/>
          <w:spacing w:val="15"/>
          <w:sz w:val="32"/>
          <w:szCs w:val="32"/>
          <w:lang w:eastAsia="zh-CN"/>
        </w:rPr>
        <w:t>三、</w:t>
      </w:r>
      <w:r>
        <w:rPr>
          <w:rFonts w:hint="eastAsia" w:ascii="仿宋_GB2312" w:eastAsia="仿宋_GB2312" w:cs="宋体"/>
          <w:color w:val="000000"/>
          <w:spacing w:val="15"/>
          <w:sz w:val="32"/>
          <w:szCs w:val="32"/>
        </w:rPr>
        <w:t>报价</w:t>
      </w:r>
      <w:r>
        <w:rPr>
          <w:rFonts w:hint="eastAsia" w:ascii="仿宋_GB2312" w:eastAsia="仿宋_GB2312" w:cs="宋体"/>
          <w:color w:val="000000"/>
          <w:spacing w:val="15"/>
          <w:sz w:val="32"/>
          <w:szCs w:val="32"/>
          <w:lang w:eastAsia="zh-CN"/>
        </w:rPr>
        <w:t>：</w:t>
      </w:r>
      <w:r>
        <w:rPr>
          <w:rFonts w:hint="eastAsia" w:ascii="仿宋_GB2312" w:eastAsia="仿宋_GB2312" w:cs="宋体"/>
          <w:color w:val="000000"/>
          <w:spacing w:val="15"/>
          <w:sz w:val="32"/>
          <w:szCs w:val="32"/>
        </w:rPr>
        <w:t>该</w:t>
      </w:r>
      <w:r>
        <w:rPr>
          <w:rFonts w:hint="eastAsia" w:ascii="仿宋_GB2312" w:eastAsia="仿宋_GB2312" w:cs="宋体"/>
          <w:color w:val="000000"/>
          <w:spacing w:val="15"/>
          <w:sz w:val="32"/>
          <w:szCs w:val="32"/>
          <w:lang w:eastAsia="zh-CN"/>
        </w:rPr>
        <w:t>项目</w:t>
      </w:r>
      <w:r>
        <w:rPr>
          <w:rFonts w:hint="eastAsia" w:ascii="仿宋_GB2312" w:eastAsia="仿宋_GB2312" w:cs="宋体"/>
          <w:color w:val="000000"/>
          <w:spacing w:val="15"/>
          <w:sz w:val="32"/>
          <w:szCs w:val="32"/>
        </w:rPr>
        <w:t>报价包含</w:t>
      </w:r>
      <w:r>
        <w:rPr>
          <w:rFonts w:hint="eastAsia" w:ascii="仿宋_GB2312" w:eastAsia="仿宋_GB2312" w:cs="宋体"/>
          <w:color w:val="000000"/>
          <w:spacing w:val="15"/>
          <w:sz w:val="32"/>
          <w:szCs w:val="32"/>
          <w:lang w:eastAsia="zh-CN"/>
        </w:rPr>
        <w:t>材料费、</w:t>
      </w:r>
      <w:r>
        <w:rPr>
          <w:rFonts w:hint="eastAsia" w:ascii="仿宋_GB2312" w:eastAsia="仿宋_GB2312" w:cs="宋体"/>
          <w:color w:val="000000"/>
          <w:spacing w:val="15"/>
          <w:sz w:val="32"/>
          <w:szCs w:val="32"/>
        </w:rPr>
        <w:t>人工费、保险费、税金等为完全价。</w:t>
      </w:r>
      <w:r>
        <w:rPr>
          <w:rFonts w:hint="eastAsia" w:ascii="仿宋_GB2312" w:eastAsia="仿宋_GB2312"/>
          <w:color w:val="000000"/>
          <w:spacing w:val="15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640" w:hanging="700" w:hangingChars="200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pacing w:val="15"/>
          <w:sz w:val="32"/>
          <w:szCs w:val="32"/>
          <w:lang w:eastAsia="zh-CN"/>
        </w:rPr>
        <w:t>四、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内容明细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3" w:hanging="640" w:hangingChars="200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注：各报名单位需实地勘察现场，根据本单位勘察结果确定最终工程量。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说明：1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本公告只为询价使用。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报名单位提供的所有材料需真实有效，不得作假，否则报名无效。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报名截止时间：202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日1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点前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报名地址：石家庄市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范西路安全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保卫科办公室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报名邮箱：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instrText xml:space="preserve"> HYPERLINK "mailto:sjzsrmyyfbbwc@163.com" </w:instrTex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sjzsrmyyf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xlyqbwk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@163.com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联系电话：0311-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80915119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石家庄市人民医院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eastAsia="zh-CN"/>
        </w:rPr>
        <w:t>安全保卫科（范西路）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华文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eastAsia" w:ascii="仿宋_GB2312" w:hAnsi="华文仿宋" w:eastAsia="仿宋_GB2312"/>
          <w:b w:val="0"/>
          <w:bCs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553" w:right="1633" w:bottom="155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42E6"/>
    <w:rsid w:val="07646376"/>
    <w:rsid w:val="1B1C7ED7"/>
    <w:rsid w:val="1C42434A"/>
    <w:rsid w:val="1D9D1F3F"/>
    <w:rsid w:val="1F286ED1"/>
    <w:rsid w:val="22CB184E"/>
    <w:rsid w:val="234D4421"/>
    <w:rsid w:val="27DE575D"/>
    <w:rsid w:val="2D0C2C15"/>
    <w:rsid w:val="2D480979"/>
    <w:rsid w:val="2DC97DCE"/>
    <w:rsid w:val="38084461"/>
    <w:rsid w:val="3F991D22"/>
    <w:rsid w:val="415F52BB"/>
    <w:rsid w:val="47B369FB"/>
    <w:rsid w:val="47FE62C7"/>
    <w:rsid w:val="48B82877"/>
    <w:rsid w:val="490160DB"/>
    <w:rsid w:val="4F5A7F0C"/>
    <w:rsid w:val="4FA174A2"/>
    <w:rsid w:val="4FA806BD"/>
    <w:rsid w:val="5A1E555F"/>
    <w:rsid w:val="5EAD1C77"/>
    <w:rsid w:val="64030466"/>
    <w:rsid w:val="676D097D"/>
    <w:rsid w:val="693023C3"/>
    <w:rsid w:val="6DD3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439</Characters>
  <Lines>0</Lines>
  <Paragraphs>0</Paragraphs>
  <TotalTime>50</TotalTime>
  <ScaleCrop>false</ScaleCrop>
  <LinksUpToDate>false</LinksUpToDate>
  <CharactersWithSpaces>456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2025-02-19T03:28:00Z</dcterms:created>
  <dc:creator>Administrator</dc:creator>
  <cp:lastModifiedBy>WPS_1216563128</cp:lastModifiedBy>
  <cp:lastPrinted>2026-07-14T02:30:00Z</cp:lastPrinted>
  <dcterms:modified xsi:type="dcterms:W3CDTF">2026-07-22T01:48:53Z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KSOTemplateDocerSaveRecord">
    <vt:lpwstr>eyJoZGlkIjoiM2M1ZWQyYzFkOGMzN2YxNWIxYjkzYTdiZGEyNzIxODUiLCJ1c2VySWQiOiIxMDI4NDU5NzM5In0=</vt:lpwstr>
  </property>
  <property fmtid="{D5CDD505-2E9C-101B-9397-08002B2CF9AE}" pid="4" name="ICV">
    <vt:lpwstr>7A9A3765A5DA4B81938596C7DEB5EEFA_12</vt:lpwstr>
  </property>
</Properties>
</file>